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04EE" w14:textId="0D45BB94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Na osnovu člana 38 stav </w:t>
      </w:r>
      <w:r w:rsidR="00756DF1">
        <w:rPr>
          <w:rFonts w:ascii="Garamond" w:hAnsi="Garamond" w:cs="Times New Roman"/>
          <w:sz w:val="24"/>
          <w:szCs w:val="24"/>
          <w:lang w:val="en-US"/>
        </w:rPr>
        <w:t xml:space="preserve">1 </w:t>
      </w:r>
      <w:proofErr w:type="spellStart"/>
      <w:r w:rsidR="00756DF1">
        <w:rPr>
          <w:rFonts w:ascii="Garamond" w:hAnsi="Garamond" w:cs="Times New Roman"/>
          <w:sz w:val="24"/>
          <w:szCs w:val="24"/>
          <w:lang w:val="en-US"/>
        </w:rPr>
        <w:t>tačka</w:t>
      </w:r>
      <w:proofErr w:type="spellEnd"/>
      <w:r w:rsidR="00756DF1">
        <w:rPr>
          <w:rFonts w:ascii="Garamond" w:hAnsi="Garamond" w:cs="Times New Roman"/>
          <w:sz w:val="24"/>
          <w:szCs w:val="24"/>
          <w:lang w:val="en-US"/>
        </w:rPr>
        <w:t xml:space="preserve"> 2 </w:t>
      </w:r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a u vezi sa članom 59 Zakona o lokalnoj samoupravi („Službeni list Crne Gore”, br. 2/18, 34/19, 38/20, 50/22, 84/22), </w:t>
      </w:r>
      <w:proofErr w:type="spellStart"/>
      <w:r w:rsidR="006A2639" w:rsidRPr="00CC5DEC">
        <w:rPr>
          <w:rFonts w:ascii="Garamond" w:hAnsi="Garamond"/>
          <w:sz w:val="24"/>
          <w:szCs w:val="24"/>
        </w:rPr>
        <w:t>člana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24 </w:t>
      </w:r>
      <w:proofErr w:type="spellStart"/>
      <w:r w:rsidR="006A2639" w:rsidRPr="00CC5DEC">
        <w:rPr>
          <w:rFonts w:ascii="Garamond" w:hAnsi="Garamond"/>
          <w:sz w:val="24"/>
          <w:szCs w:val="24"/>
        </w:rPr>
        <w:t>stav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1 </w:t>
      </w:r>
      <w:proofErr w:type="spellStart"/>
      <w:r w:rsidR="006A2639" w:rsidRPr="00CC5DEC">
        <w:rPr>
          <w:rFonts w:ascii="Garamond" w:hAnsi="Garamond"/>
          <w:sz w:val="24"/>
          <w:szCs w:val="24"/>
        </w:rPr>
        <w:t>tačka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5 </w:t>
      </w:r>
      <w:proofErr w:type="spellStart"/>
      <w:r w:rsidR="006A2639" w:rsidRPr="00CC5DEC">
        <w:rPr>
          <w:rFonts w:ascii="Garamond" w:hAnsi="Garamond"/>
          <w:sz w:val="24"/>
          <w:szCs w:val="24"/>
        </w:rPr>
        <w:t>Odluka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o </w:t>
      </w:r>
      <w:proofErr w:type="spellStart"/>
      <w:r w:rsidR="006A2639" w:rsidRPr="00CC5DEC">
        <w:rPr>
          <w:rFonts w:ascii="Garamond" w:hAnsi="Garamond"/>
          <w:sz w:val="24"/>
          <w:szCs w:val="24"/>
        </w:rPr>
        <w:t>osnivanju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6A2639" w:rsidRPr="00CC5DEC">
        <w:rPr>
          <w:rFonts w:ascii="Garamond" w:hAnsi="Garamond"/>
          <w:sz w:val="24"/>
          <w:szCs w:val="24"/>
        </w:rPr>
        <w:t>Turističke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6A2639" w:rsidRPr="00CC5DEC">
        <w:rPr>
          <w:rFonts w:ascii="Garamond" w:hAnsi="Garamond"/>
          <w:sz w:val="24"/>
          <w:szCs w:val="24"/>
        </w:rPr>
        <w:t>organizacije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6A2639" w:rsidRPr="00CC5DEC">
        <w:rPr>
          <w:rFonts w:ascii="Garamond" w:hAnsi="Garamond"/>
          <w:sz w:val="24"/>
          <w:szCs w:val="24"/>
        </w:rPr>
        <w:t>opštine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Tuzi („</w:t>
      </w:r>
      <w:proofErr w:type="spellStart"/>
      <w:r w:rsidR="006A2639" w:rsidRPr="00CC5DEC">
        <w:rPr>
          <w:rFonts w:ascii="Garamond" w:hAnsi="Garamond"/>
          <w:sz w:val="24"/>
          <w:szCs w:val="24"/>
        </w:rPr>
        <w:t>Službeni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6A2639" w:rsidRPr="00CC5DEC">
        <w:rPr>
          <w:rFonts w:ascii="Garamond" w:hAnsi="Garamond"/>
          <w:sz w:val="24"/>
          <w:szCs w:val="24"/>
        </w:rPr>
        <w:t>list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 CG – </w:t>
      </w:r>
      <w:proofErr w:type="spellStart"/>
      <w:r w:rsidR="006A2639" w:rsidRPr="00CC5DEC">
        <w:rPr>
          <w:rFonts w:ascii="Garamond" w:hAnsi="Garamond"/>
          <w:sz w:val="24"/>
          <w:szCs w:val="24"/>
        </w:rPr>
        <w:t>op</w:t>
      </w:r>
      <w:r w:rsidR="006A2639" w:rsidRPr="00CC5DEC">
        <w:rPr>
          <w:rFonts w:ascii="Garamond" w:hAnsi="Garamond"/>
          <w:sz w:val="24"/>
          <w:szCs w:val="24"/>
          <w:lang w:val="en-US"/>
        </w:rPr>
        <w:t>štinski</w:t>
      </w:r>
      <w:proofErr w:type="spellEnd"/>
      <w:r w:rsidR="006A2639" w:rsidRPr="00CC5DEC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6A2639" w:rsidRPr="00CC5DEC">
        <w:rPr>
          <w:rFonts w:ascii="Garamond" w:hAnsi="Garamond"/>
          <w:sz w:val="24"/>
          <w:szCs w:val="24"/>
          <w:lang w:val="en-US"/>
        </w:rPr>
        <w:t>propisi</w:t>
      </w:r>
      <w:proofErr w:type="spellEnd"/>
      <w:r w:rsidR="006A2639" w:rsidRPr="00CC5DEC">
        <w:rPr>
          <w:rFonts w:ascii="Garamond" w:hAnsi="Garamond"/>
          <w:sz w:val="24"/>
          <w:szCs w:val="24"/>
        </w:rPr>
        <w:t xml:space="preserve">”, </w:t>
      </w:r>
      <w:proofErr w:type="spellStart"/>
      <w:r w:rsidR="006A2639" w:rsidRPr="00CC5DEC">
        <w:rPr>
          <w:rFonts w:ascii="Garamond" w:hAnsi="Garamond"/>
          <w:sz w:val="24"/>
          <w:szCs w:val="24"/>
        </w:rPr>
        <w:t>br</w:t>
      </w:r>
      <w:proofErr w:type="spellEnd"/>
      <w:r w:rsidR="006A2639" w:rsidRPr="00CC5DEC">
        <w:rPr>
          <w:rFonts w:ascii="Garamond" w:hAnsi="Garamond"/>
          <w:sz w:val="24"/>
          <w:szCs w:val="24"/>
        </w:rPr>
        <w:t>. 42/18)</w:t>
      </w:r>
      <w:r w:rsidRPr="00CC5DEC">
        <w:rPr>
          <w:rFonts w:ascii="Garamond" w:hAnsi="Garamond" w:cs="Times New Roman"/>
          <w:sz w:val="24"/>
          <w:szCs w:val="24"/>
          <w:lang w:val="sr-Cyrl-ME"/>
        </w:rPr>
        <w:t>, člana 53 stav 1 tačka 2 Statuta opštine Tuzi („Službeni list Crne Gore – opštinski propisi”, br. 24/19, 05/20, 51/22, 55/22),</w:t>
      </w:r>
      <w:bookmarkStart w:id="0" w:name="_Hlk29384501"/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 na sjednici Skupštine opštine Tuzi održanoj </w:t>
      </w:r>
      <w:r w:rsidR="008372F3">
        <w:rPr>
          <w:rFonts w:ascii="Garamond" w:hAnsi="Garamond" w:cs="Times New Roman"/>
          <w:sz w:val="24"/>
          <w:szCs w:val="24"/>
          <w:lang w:val="en-US"/>
        </w:rPr>
        <w:t>11.04.</w:t>
      </w:r>
      <w:r w:rsidRPr="00CC5DEC">
        <w:rPr>
          <w:rFonts w:ascii="Garamond" w:hAnsi="Garamond" w:cs="Times New Roman"/>
          <w:sz w:val="24"/>
          <w:szCs w:val="24"/>
          <w:lang w:val="sr-Cyrl-ME"/>
        </w:rPr>
        <w:t>2023. godine, donijeta je</w:t>
      </w:r>
    </w:p>
    <w:p w14:paraId="31AAF7ED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6F6144C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97548E1" w14:textId="77777777" w:rsidR="00033C3D" w:rsidRPr="00CC5DEC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CC5DEC">
        <w:rPr>
          <w:rFonts w:ascii="Garamond" w:hAnsi="Garamond" w:cs="Times New Roman"/>
          <w:b/>
          <w:bCs/>
          <w:sz w:val="24"/>
          <w:szCs w:val="24"/>
          <w:lang w:val="sr-Cyrl-ME"/>
        </w:rPr>
        <w:t>ODLUKA</w:t>
      </w:r>
      <w:bookmarkEnd w:id="0"/>
    </w:p>
    <w:p w14:paraId="23EC83C6" w14:textId="7E8666D5" w:rsidR="007333E7" w:rsidRPr="00CC5DEC" w:rsidRDefault="00033C3D" w:rsidP="007333E7">
      <w:pPr>
        <w:pStyle w:val="N03Y"/>
        <w:rPr>
          <w:rFonts w:ascii="Garamond" w:hAnsi="Garamond"/>
          <w:sz w:val="24"/>
          <w:szCs w:val="24"/>
        </w:rPr>
      </w:pPr>
      <w:r w:rsidRPr="00CC5DEC">
        <w:rPr>
          <w:rFonts w:ascii="Garamond" w:hAnsi="Garamond"/>
          <w:sz w:val="24"/>
          <w:szCs w:val="24"/>
          <w:lang w:val="sr-Cyrl-ME"/>
        </w:rPr>
        <w:t>o potvr</w:t>
      </w:r>
      <w:r w:rsidRPr="00CC5DEC">
        <w:rPr>
          <w:rFonts w:ascii="Garamond" w:hAnsi="Garamond"/>
          <w:sz w:val="24"/>
          <w:szCs w:val="24"/>
        </w:rPr>
        <w:t>đ</w:t>
      </w:r>
      <w:r w:rsidRPr="00CC5DEC">
        <w:rPr>
          <w:rFonts w:ascii="Garamond" w:hAnsi="Garamond"/>
          <w:sz w:val="24"/>
          <w:szCs w:val="24"/>
          <w:lang w:val="sr-Cyrl-ME"/>
        </w:rPr>
        <w:t>i</w:t>
      </w:r>
      <w:proofErr w:type="spellStart"/>
      <w:r w:rsidRPr="00CC5DEC">
        <w:rPr>
          <w:rFonts w:ascii="Garamond" w:hAnsi="Garamond"/>
          <w:sz w:val="24"/>
          <w:szCs w:val="24"/>
        </w:rPr>
        <w:t>vanju</w:t>
      </w:r>
      <w:proofErr w:type="spellEnd"/>
      <w:r w:rsidRPr="00CC5DEC">
        <w:rPr>
          <w:rFonts w:ascii="Garamond" w:hAnsi="Garamond"/>
          <w:sz w:val="24"/>
          <w:szCs w:val="24"/>
          <w:lang w:val="sr-Cyrl-ME"/>
        </w:rPr>
        <w:t xml:space="preserve"> Odluke </w:t>
      </w:r>
      <w:bookmarkStart w:id="1" w:name="_Hlk104547697"/>
      <w:r w:rsidRPr="00CC5DEC">
        <w:rPr>
          <w:rFonts w:ascii="Garamond" w:hAnsi="Garamond"/>
          <w:sz w:val="24"/>
          <w:szCs w:val="24"/>
          <w:lang w:val="sr-Cyrl-ME"/>
        </w:rPr>
        <w:t>o</w:t>
      </w:r>
      <w:bookmarkStart w:id="2" w:name="_Hlk126220951"/>
      <w:r w:rsidR="007333E7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7333E7" w:rsidRPr="00CC5DEC">
        <w:rPr>
          <w:rFonts w:ascii="Garamond" w:hAnsi="Garamond"/>
          <w:sz w:val="24"/>
          <w:szCs w:val="24"/>
        </w:rPr>
        <w:t>davanju</w:t>
      </w:r>
      <w:proofErr w:type="spellEnd"/>
      <w:r w:rsidR="007333E7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7333E7" w:rsidRPr="00CC5DEC">
        <w:rPr>
          <w:rFonts w:ascii="Garamond" w:hAnsi="Garamond"/>
          <w:sz w:val="24"/>
          <w:szCs w:val="24"/>
        </w:rPr>
        <w:t>saglasnosti</w:t>
      </w:r>
      <w:proofErr w:type="spellEnd"/>
      <w:r w:rsidR="007333E7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7333E7" w:rsidRPr="00CC5DEC">
        <w:rPr>
          <w:rFonts w:ascii="Garamond" w:hAnsi="Garamond"/>
          <w:sz w:val="24"/>
          <w:szCs w:val="24"/>
        </w:rPr>
        <w:t>na</w:t>
      </w:r>
      <w:proofErr w:type="spellEnd"/>
      <w:r w:rsidR="007333E7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7333E7" w:rsidRPr="00CC5DEC">
        <w:rPr>
          <w:rFonts w:ascii="Garamond" w:hAnsi="Garamond"/>
          <w:sz w:val="24"/>
          <w:szCs w:val="24"/>
        </w:rPr>
        <w:t>Finansijski</w:t>
      </w:r>
      <w:proofErr w:type="spellEnd"/>
      <w:r w:rsidR="007333E7" w:rsidRPr="00CC5DEC">
        <w:rPr>
          <w:rFonts w:ascii="Garamond" w:hAnsi="Garamond"/>
          <w:sz w:val="24"/>
          <w:szCs w:val="24"/>
        </w:rPr>
        <w:t xml:space="preserve"> plan </w:t>
      </w:r>
      <w:proofErr w:type="spellStart"/>
      <w:r w:rsidR="007333E7" w:rsidRPr="00CC5DEC">
        <w:rPr>
          <w:rFonts w:ascii="Garamond" w:hAnsi="Garamond"/>
          <w:sz w:val="24"/>
          <w:szCs w:val="24"/>
        </w:rPr>
        <w:t>Turističke</w:t>
      </w:r>
      <w:proofErr w:type="spellEnd"/>
      <w:r w:rsidR="007333E7" w:rsidRPr="00CC5DEC">
        <w:rPr>
          <w:rFonts w:ascii="Garamond" w:hAnsi="Garamond"/>
          <w:sz w:val="24"/>
          <w:szCs w:val="24"/>
        </w:rPr>
        <w:t xml:space="preserve"> </w:t>
      </w:r>
      <w:proofErr w:type="spellStart"/>
      <w:r w:rsidR="007333E7" w:rsidRPr="00CC5DEC">
        <w:rPr>
          <w:rFonts w:ascii="Garamond" w:hAnsi="Garamond"/>
          <w:sz w:val="24"/>
          <w:szCs w:val="24"/>
        </w:rPr>
        <w:t>organizacije</w:t>
      </w:r>
      <w:proofErr w:type="spellEnd"/>
      <w:r w:rsidR="007333E7" w:rsidRPr="00CC5DEC">
        <w:rPr>
          <w:rFonts w:ascii="Garamond" w:hAnsi="Garamond"/>
          <w:sz w:val="24"/>
          <w:szCs w:val="24"/>
        </w:rPr>
        <w:t xml:space="preserve"> Tuzi za 2023.godinu</w:t>
      </w:r>
    </w:p>
    <w:bookmarkEnd w:id="2"/>
    <w:p w14:paraId="1379AC18" w14:textId="4388187F" w:rsidR="00033C3D" w:rsidRPr="00CC5DEC" w:rsidRDefault="00033C3D" w:rsidP="00033C3D">
      <w:pPr>
        <w:pStyle w:val="N03Y"/>
        <w:rPr>
          <w:rFonts w:ascii="Garamond" w:hAnsi="Garamond"/>
          <w:sz w:val="24"/>
          <w:szCs w:val="24"/>
          <w:lang w:val="sr-Cyrl-ME"/>
        </w:rPr>
      </w:pPr>
    </w:p>
    <w:bookmarkEnd w:id="1"/>
    <w:p w14:paraId="4E5311C2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63DD16FE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r-Cyrl-ME"/>
        </w:rPr>
      </w:pPr>
    </w:p>
    <w:p w14:paraId="33C7EE1C" w14:textId="77777777" w:rsidR="00033C3D" w:rsidRPr="00CC5DEC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CC5DEC">
        <w:rPr>
          <w:rFonts w:ascii="Garamond" w:hAnsi="Garamond" w:cs="Times New Roman"/>
          <w:b/>
          <w:bCs/>
          <w:sz w:val="24"/>
          <w:szCs w:val="24"/>
          <w:lang w:val="sr-Cyrl-ME"/>
        </w:rPr>
        <w:t>Član 1</w:t>
      </w:r>
    </w:p>
    <w:p w14:paraId="180667DD" w14:textId="73E42B61" w:rsidR="00033C3D" w:rsidRPr="00CC5DEC" w:rsidRDefault="00033C3D" w:rsidP="00CC5DEC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CC5DEC">
        <w:rPr>
          <w:rFonts w:ascii="Garamond" w:hAnsi="Garamond" w:cs="Times New Roman"/>
          <w:sz w:val="24"/>
          <w:szCs w:val="24"/>
          <w:lang w:val="sr-Cyrl-ME"/>
        </w:rPr>
        <w:t>Potvrđuje se Odluka o</w:t>
      </w:r>
      <w:r w:rsidR="007333E7" w:rsidRPr="00CC5DEC">
        <w:rPr>
          <w:rFonts w:ascii="Garamond" w:hAnsi="Garamond" w:cs="Times New Roman"/>
          <w:sz w:val="24"/>
          <w:szCs w:val="24"/>
          <w:lang w:val="sr-Cyrl-ME"/>
        </w:rPr>
        <w:t xml:space="preserve"> davanju saglasnosti na Finansijski plan Turističke organizacije Tuzi za 2023.godinu</w:t>
      </w:r>
      <w:r w:rsidRPr="00CC5DEC">
        <w:rPr>
          <w:rFonts w:ascii="Garamond" w:hAnsi="Garamond" w:cs="Times New Roman"/>
          <w:sz w:val="24"/>
          <w:szCs w:val="24"/>
          <w:lang w:val="sr-Cyrl-ME"/>
        </w:rPr>
        <w:t>, broj 01-040/23-</w:t>
      </w:r>
      <w:r w:rsidR="00CC5DEC" w:rsidRPr="00CC5DEC">
        <w:rPr>
          <w:rFonts w:ascii="Garamond" w:hAnsi="Garamond" w:cs="Times New Roman"/>
          <w:sz w:val="24"/>
          <w:szCs w:val="24"/>
          <w:lang w:val="sr-Cyrl-ME"/>
        </w:rPr>
        <w:t>743</w:t>
      </w:r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 od </w:t>
      </w:r>
      <w:r w:rsidR="00CC5DEC" w:rsidRPr="00CC5DEC">
        <w:rPr>
          <w:rFonts w:ascii="Garamond" w:hAnsi="Garamond" w:cs="Times New Roman"/>
          <w:sz w:val="24"/>
          <w:szCs w:val="24"/>
          <w:lang w:val="sr-Cyrl-ME"/>
        </w:rPr>
        <w:t>27.01</w:t>
      </w:r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.2023. godine, koju je donio predsjednik Opštine Tuzi. </w:t>
      </w:r>
    </w:p>
    <w:p w14:paraId="48CB4BE5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C8E0C5E" w14:textId="77777777" w:rsidR="00033C3D" w:rsidRPr="00CC5DEC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CC5DEC">
        <w:rPr>
          <w:rFonts w:ascii="Garamond" w:hAnsi="Garamond" w:cs="Times New Roman"/>
          <w:b/>
          <w:bCs/>
          <w:sz w:val="24"/>
          <w:szCs w:val="24"/>
          <w:lang w:val="sr-Cyrl-ME"/>
        </w:rPr>
        <w:t>Član 2</w:t>
      </w:r>
    </w:p>
    <w:p w14:paraId="507D4F6F" w14:textId="77777777" w:rsidR="00033C3D" w:rsidRPr="00CC5DEC" w:rsidRDefault="00033C3D" w:rsidP="00033C3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Ova odluka stupa na snagu osmog dana od dana objavljivanja u „Službenom listu Crne Gore – Opštinski propisi”. </w:t>
      </w:r>
    </w:p>
    <w:p w14:paraId="725D34A1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CB9067C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613AC8F1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73BB62B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8C869B0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B8B4526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8E8B632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2A26B84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C036824" w14:textId="538EEC9C" w:rsidR="00033C3D" w:rsidRPr="008372F3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Broj: </w:t>
      </w:r>
      <w:bookmarkStart w:id="3" w:name="_Hlk130280915"/>
      <w:r w:rsidRPr="00CC5DEC">
        <w:rPr>
          <w:rFonts w:ascii="Garamond" w:hAnsi="Garamond" w:cs="Times New Roman"/>
          <w:sz w:val="24"/>
          <w:szCs w:val="24"/>
          <w:lang w:val="sr-Cyrl-ME"/>
        </w:rPr>
        <w:t>02-016/23-</w:t>
      </w:r>
      <w:r w:rsidR="008372F3">
        <w:rPr>
          <w:rFonts w:ascii="Garamond" w:hAnsi="Garamond" w:cs="Times New Roman"/>
          <w:sz w:val="24"/>
          <w:szCs w:val="24"/>
          <w:lang w:val="en-US"/>
        </w:rPr>
        <w:t>2589/1</w:t>
      </w:r>
    </w:p>
    <w:bookmarkEnd w:id="3"/>
    <w:p w14:paraId="19BF07F9" w14:textId="2CBEF5B5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CC5DEC">
        <w:rPr>
          <w:rFonts w:ascii="Garamond" w:hAnsi="Garamond" w:cs="Times New Roman"/>
          <w:sz w:val="24"/>
          <w:szCs w:val="24"/>
          <w:lang w:val="sr-Cyrl-ME"/>
        </w:rPr>
        <w:t xml:space="preserve">Tuzi, </w:t>
      </w:r>
      <w:r w:rsidR="008372F3">
        <w:rPr>
          <w:rFonts w:ascii="Garamond" w:hAnsi="Garamond" w:cs="Times New Roman"/>
          <w:sz w:val="24"/>
          <w:szCs w:val="24"/>
          <w:lang w:val="en-US"/>
        </w:rPr>
        <w:t>11.04.</w:t>
      </w:r>
      <w:r w:rsidRPr="00CC5DEC">
        <w:rPr>
          <w:rFonts w:ascii="Garamond" w:hAnsi="Garamond" w:cs="Times New Roman"/>
          <w:sz w:val="24"/>
          <w:szCs w:val="24"/>
          <w:lang w:val="sr-Cyrl-ME"/>
        </w:rPr>
        <w:t>2023. godine</w:t>
      </w:r>
    </w:p>
    <w:p w14:paraId="50A18C3C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608DBD26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89E5577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D4176F8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437DDF89" w14:textId="77777777" w:rsidR="00033C3D" w:rsidRPr="00CC5DEC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CC5DEC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4EF563A2" w14:textId="34E4EEE8" w:rsidR="00033C3D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CC5DEC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6B3400EF" w14:textId="34F6586B" w:rsidR="008372F3" w:rsidRPr="008372F3" w:rsidRDefault="008372F3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Garamond" w:hAnsi="Garamond" w:cs="Times New Roman"/>
          <w:b/>
          <w:bCs/>
          <w:sz w:val="24"/>
          <w:szCs w:val="24"/>
          <w:lang w:val="en-US"/>
        </w:rPr>
        <w:t>Fadil</w:t>
      </w:r>
      <w:proofErr w:type="spellEnd"/>
      <w:r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b/>
          <w:bCs/>
          <w:sz w:val="24"/>
          <w:szCs w:val="24"/>
          <w:lang w:val="en-US"/>
        </w:rPr>
        <w:t>Kajoshaj</w:t>
      </w:r>
      <w:proofErr w:type="spellEnd"/>
    </w:p>
    <w:p w14:paraId="029856C9" w14:textId="77777777" w:rsidR="00033C3D" w:rsidRPr="00CC5DE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9460003" w14:textId="77777777" w:rsidR="00033C3D" w:rsidRPr="00CC5DEC" w:rsidRDefault="00033C3D" w:rsidP="00033C3D">
      <w:pPr>
        <w:rPr>
          <w:rFonts w:ascii="Garamond" w:hAnsi="Garamond"/>
          <w:sz w:val="24"/>
          <w:szCs w:val="24"/>
          <w:lang w:val="sr-Cyrl-ME"/>
        </w:rPr>
      </w:pPr>
    </w:p>
    <w:p w14:paraId="39096D39" w14:textId="54827458" w:rsidR="007333E7" w:rsidRPr="00CC5DEC" w:rsidRDefault="007333E7" w:rsidP="008372F3">
      <w:pPr>
        <w:rPr>
          <w:rFonts w:ascii="Garamond" w:hAnsi="Garamond" w:cs="Times New Roman"/>
          <w:sz w:val="24"/>
          <w:szCs w:val="24"/>
        </w:rPr>
      </w:pPr>
    </w:p>
    <w:p w14:paraId="39AD77C1" w14:textId="77777777" w:rsidR="00401446" w:rsidRPr="00CC5DEC" w:rsidRDefault="00401446" w:rsidP="00E643C7">
      <w:pPr>
        <w:widowControl w:val="0"/>
        <w:tabs>
          <w:tab w:val="left" w:pos="2127"/>
        </w:tabs>
        <w:jc w:val="both"/>
        <w:rPr>
          <w:sz w:val="24"/>
          <w:szCs w:val="24"/>
        </w:rPr>
      </w:pPr>
    </w:p>
    <w:sectPr w:rsidR="00401446" w:rsidRPr="00CC5D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33C3D"/>
    <w:rsid w:val="000502E8"/>
    <w:rsid w:val="00105F04"/>
    <w:rsid w:val="00121336"/>
    <w:rsid w:val="001C1287"/>
    <w:rsid w:val="001E48B3"/>
    <w:rsid w:val="001F1B6F"/>
    <w:rsid w:val="00214925"/>
    <w:rsid w:val="002558BC"/>
    <w:rsid w:val="002A681B"/>
    <w:rsid w:val="002F2B42"/>
    <w:rsid w:val="00300BFF"/>
    <w:rsid w:val="00302C1E"/>
    <w:rsid w:val="003337C5"/>
    <w:rsid w:val="003E4535"/>
    <w:rsid w:val="00401446"/>
    <w:rsid w:val="00410CF3"/>
    <w:rsid w:val="00434BE9"/>
    <w:rsid w:val="004851A9"/>
    <w:rsid w:val="00560971"/>
    <w:rsid w:val="00564B6A"/>
    <w:rsid w:val="00583998"/>
    <w:rsid w:val="005B12C8"/>
    <w:rsid w:val="005B577A"/>
    <w:rsid w:val="005F06DD"/>
    <w:rsid w:val="00607782"/>
    <w:rsid w:val="006905F1"/>
    <w:rsid w:val="006A2639"/>
    <w:rsid w:val="006E023C"/>
    <w:rsid w:val="007249CF"/>
    <w:rsid w:val="007333E7"/>
    <w:rsid w:val="00756DF1"/>
    <w:rsid w:val="0076096C"/>
    <w:rsid w:val="00776EFF"/>
    <w:rsid w:val="007C01E7"/>
    <w:rsid w:val="008372F3"/>
    <w:rsid w:val="008C3F33"/>
    <w:rsid w:val="008D3585"/>
    <w:rsid w:val="00930CDC"/>
    <w:rsid w:val="00991170"/>
    <w:rsid w:val="00A01E75"/>
    <w:rsid w:val="00A8180F"/>
    <w:rsid w:val="00A8746F"/>
    <w:rsid w:val="00AA6001"/>
    <w:rsid w:val="00B95C29"/>
    <w:rsid w:val="00BF361E"/>
    <w:rsid w:val="00C120A7"/>
    <w:rsid w:val="00C801DD"/>
    <w:rsid w:val="00C86A6E"/>
    <w:rsid w:val="00C87F14"/>
    <w:rsid w:val="00CC5DEC"/>
    <w:rsid w:val="00D00028"/>
    <w:rsid w:val="00D04DFB"/>
    <w:rsid w:val="00D20D7D"/>
    <w:rsid w:val="00D27996"/>
    <w:rsid w:val="00D346B7"/>
    <w:rsid w:val="00D558C1"/>
    <w:rsid w:val="00D71B4F"/>
    <w:rsid w:val="00DA1B3B"/>
    <w:rsid w:val="00DA7948"/>
    <w:rsid w:val="00DA7DA6"/>
    <w:rsid w:val="00E11DD8"/>
    <w:rsid w:val="00E27569"/>
    <w:rsid w:val="00E60E19"/>
    <w:rsid w:val="00E643AE"/>
    <w:rsid w:val="00E643C7"/>
    <w:rsid w:val="00EB2912"/>
    <w:rsid w:val="00ED2F2B"/>
    <w:rsid w:val="00ED3CF1"/>
    <w:rsid w:val="00F6690F"/>
    <w:rsid w:val="00FA28BC"/>
    <w:rsid w:val="00FB03CB"/>
    <w:rsid w:val="00FD28D7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DefaultParagraphFont0">
    <w:name w:val="DefaultParagraphFont"/>
    <w:rsid w:val="00B95C29"/>
  </w:style>
  <w:style w:type="character" w:customStyle="1" w:styleId="NoSpacingChar">
    <w:name w:val="No Spacing Char"/>
    <w:basedOn w:val="DefaultParagraphFont"/>
    <w:link w:val="NoSpacing"/>
    <w:uiPriority w:val="1"/>
    <w:rsid w:val="00E6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2023-03-21T09:13:00Z</cp:lastPrinted>
  <dcterms:created xsi:type="dcterms:W3CDTF">2023-04-12T12:10:00Z</dcterms:created>
  <dcterms:modified xsi:type="dcterms:W3CDTF">2023-04-12T12:10:00Z</dcterms:modified>
</cp:coreProperties>
</file>